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胶东半岛休闲度假： 魅力烟台、仙境蓬莱、 威海双飞6日游行程单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FDSAF565656263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南宁-烟台-威海
                <w:br/>
              </w:t>
            </w:r>
          </w:p>
          <w:p>
            <w:pPr>
              <w:pStyle w:val="indent"/>
            </w:pPr>
            <w:r>
              <w:rPr>
                <w:rFonts w:ascii="微软雅黑" w:hAnsi="微软雅黑" w:eastAsia="微软雅黑" w:cs="微软雅黑"/>
                <w:color w:val="000000"/>
                <w:sz w:val="20"/>
                <w:szCs w:val="20"/>
              </w:rPr>
              <w:t xml:space="preserve">
                贵宾自行赴南宁机场指定时间集合，乘预计航班（参考航班：南宁-烟台ZH9363 09:30--14:45 ）接团后，后乘车赴威海，抵达后入住酒店休息。
                <w:br/>
                【city walk 威海自由行攻略】
                <w:br/>
                【韩乐坊】---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
                <w:br/>
                【特色美食攻略】【正家脊骨火锅】：很多明星都打卡过的很好吃~   【大京园海鲜烧烤】：完全可以闭眼冲【欧乐坊夜市】：威海较大的夜市~   【章鱼屋】：辣烤章鱼和安东炖鸡 
                <w:br/>
                【温馨提示】:
                <w:br/>
                1、行程内航班以及时间以出团通知书告知为准。
                <w:br/>
                2、我社导游员会在您出发前一天19点前与您联系（请您务必保持手机通畅）。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威海近海酒店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荣成-威海（车程约1.5小时）
                <w:br/>
              </w:t>
            </w:r>
          </w:p>
          <w:p>
            <w:pPr>
              <w:pStyle w:val="indent"/>
            </w:pPr>
            <w:r>
              <w:rPr>
                <w:rFonts w:ascii="微软雅黑" w:hAnsi="微软雅黑" w:eastAsia="微软雅黑" w:cs="微软雅黑"/>
                <w:color w:val="000000"/>
                <w:sz w:val="20"/>
                <w:szCs w:val="20"/>
              </w:rPr>
              <w:t xml:space="preserve">
                今日安排：成山头跨海缆车&gt;&gt;布鲁维斯沉船&gt;&gt;金石湾&gt;&gt;那香海钻石沙滩
                <w:br/>
                早晨在微微的海风中伸个懒腰，早餐后，我们继续开始我们的快乐之旅~~
                <w:br/>
                途径一段【威海千里山海海滨公路】整条公路跨过山海，串联起威海较美的景色，有大海，有沙滩，有山脉，有渔船码头，有让人惊叹的盐湖，有美的彩虹公路，一路惊喜一路行。
                <w:br/>
                游览【成山头跨海缆车】山海奇观体验飞翔的感觉：在成山头索道上，俯瞰壮丽的海岸线，感受微风佛面，仿佛飞翔在天中之中。探索未知的美景：乘坐索道，穿越云层，揭开成山头神秘的面纱，发现隐藏在山顶的绝美风景。迎接无限可能:成山头索道，带你跨越山巅，开启一段充满挑战与惊喜的旅程。从空中俯瞰世界:搭乘索道，以全新的视角欣赏成山头的壮丽景色，感受大自然的魅力与震撼。
                <w:br/>
                游览【搁浅巨轮—布鲁维斯号】（游览时间约20分钟）这艘船外形酷似泰坦尼克号，吸引了无数人为之着迷，都会来这里拍照。
                <w:br/>
                午餐品尝【当地特色烤凌波鱼宴】大众点评连锁社会餐厅用餐。
                <w:br/>
                午餐后，继续我们的旅程，感受魅力威海的城市风光，大海，沙滩，夕阳的乐趣！
                <w:br/>
                打卡【金石湾艺术园区】（游览时间约30分钟）现实中的宫崎骏漫画世界：蓝天白云，礁石海滩，草坪野花石板路，错落有致的海草屋，面朝大海的秋千，都是动漫的元素，美的像是闯入了宫崎骏的动漫世界，绝对是童话级别的哦。
                <w:br/>
                畅玩【那香海●钻石沙滩】（游览时间约1小时）蔚蓝的天，湛蓝的海，层层浪花往来奔返，只是悠然漫步在细软的沙滩上，就⾜够舒适惬意。长长的海岸、湛蓝的⼤海、细软的银沙、标志性的滨海风车，那⾹海·钻⽯沙滩浴场让你随⼿⼀拍都是美景。【那香海●英伦蓝桥】【那香海●特色“非遗”海草房】河岸，吹吹风，仿佛有塞纳河畔的浪漫。（如果有兴趣你可体验海上嘉年华游乐项目，包含冲锋舟、香蕉船、橡皮艇、皮划艇、海上脚踏车等。夏天开放，费用自理，建议自备泳衣）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今日安排：刘公岛&gt;&gt;幸福门&gt;&gt;火炬八街&gt;&gt;威海国际海水浴场
                <w:br/>
                早餐后，乘车前往适合人类居住的城市--威海。不来一次威海，别说你来过山东~~~
                <w:br/>
                游览威海‘海上仙山"和"世外桃源【刘公岛风景区】（游览时间约3小时）（温馨提示：游客必须携带身份证件登岛）码头乘客船赴刘公岛，后参观景区内以下景点：如因天气等原因无法游览，则改为游览威海神游海洋世界景区，无门票差价增减。 
                <w:br/>
                【刘公岛●甲午战争博物馆陈列馆】：馆内以历史文物、图片资料及沙盘、模型、塑像、影视等手段，系列展示了北洋海军与甲午战争的历史过程，北洋海军将士捍疆卫国、勇于牺牲的爱国壮举。
                <w:br/>
                【刘公岛●博览园】：博览园是一处融刘公岛悠久历史与影视科技于一体，集古典园林风格与精湛建筑艺术于一身的大型景点，集中展现了刘公文化、甲午文化、英租文化三大主题，堪称刘公岛的百科全书。
                <w:br/>
                【刘公岛●定远舰】：这艘军舰又因浓浓的甲午风云和在甲午海战中的不屈表现，赢得了“永不沉没的‘定远’”之称，成为国人心目中的一座海上图腾。游览结束乘船出岛。
                <w:br/>
                午餐品尝【当地特色鲁菜宴】大众点评、威海当地十佳连锁社会餐厅用餐。
                <w:br/>
                午餐后，继续我们的旅程，感受魅力威海的城市风光，体验海滨城市的特有乐趣！
                <w:br/>
                【幸福门公园】（游览时间约20分钟）幸福门被誉为“威海之门”，威海幸福指数位较高，沿海城市，海景迷人，幸福门见证着人们生活的幸福。夜幕降临，幸福门以各种色彩展现威海的风景、人文，以绚丽的姿态欢迎八方游客的到来。
                <w:br/>
                打卡网红【猫头山】形如卧猫，在猫头山二号观景平台，这里观赏山景、海景、观日出大海与海上生明月的推荐之地。
                <w:br/>
                威海的小镰仓【火炬八街】一条通往大海的公路，浪漫至极。这条路的尽头就是山东长的海岸线，蓝天、大海，治愈人心。记得听过一句话，觉得很配这个景色“我曾见到一束光，日落时将它还给了太阳”，来吧，拍出美的威海。
                <w:br/>
                ▲游览【威海国际海水浴场】（游览时间约30分钟）邀你看一场绝美日落：这里坡缓，沙细，浪稳，拥有者绵长的海岸线，坐在细软的沙滩上，看着太阳缓缓的沉入海面，波澜壮阔而又深沉唯美。如果遇到特别好的天气，黄昏时刻的天空都是粉红色的，是那样的浪漫~来海边看一场浪漫日落，才对得起这人间美好，不是吗？
                <w:br/>
                （因天气或路况或行程安排等原因，看不到日落的话，就让我们留下小小的遗憾，这可能是威海邀请您再次到来的信号哦）
                <w:br/>
                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威海-蓬莱（约2.5小时）
                <w:br/>
              </w:t>
            </w:r>
          </w:p>
          <w:p>
            <w:pPr>
              <w:pStyle w:val="indent"/>
            </w:pPr>
            <w:r>
              <w:rPr>
                <w:rFonts w:ascii="微软雅黑" w:hAnsi="微软雅黑" w:eastAsia="微软雅黑" w:cs="微软雅黑"/>
                <w:color w:val="000000"/>
                <w:sz w:val="20"/>
                <w:szCs w:val="20"/>
              </w:rPr>
              <w:t xml:space="preserve">
                早餐后，开启美好旅程。入住酒店。
                <w:br/>
                打卡【烟台国际海水浴场】【烟台金沙滩鲸落】（游览时间约60分钟）来到烟台，这座雕塑便是必去的网红打卡地——鲸落之地。位于烟台金沙滩海边公园。在白沙海岸上，一只搁浅的巨大鲸鱼，孤独的遗落在沙滩上，在大海与蓝天之间构成一幅浪漫孤独的画面。在这里，可以拍照打卡，鲸鱼的背面还有一个滑梯，也非常适合全家出游。鲸落，万物生，这是鲸鱼给生养它的海洋的温柔。海蓝时见鲸，这座搁浅的鲸鱼雕塑面向大海，背后的框架里却藏有一个大滑梯，温柔伟大又有童趣，巧妙的诠释了鲸落葬身大海，同时滋养了海域的美好意境。
                <w:br/>
                    乘车前往人间仙境——蓬莱，途中游览网红打卡地烟台【北方马尔代夫*养马岛】（游览时间约120分钟），养马岛地处烟台牟平区北部，面积较大。历史悠久，岛上气候宜人，冬无严寒、夏无酷暑适合休闲度假，可称为国内的马尔代夫。相传秦始皇东巡时在此饲养御马，并封为“皇家养马岛”，养马岛因此得名。岛上丘陵起伏，草木葱茏，山光海色，秀丽如画，海岛呈东北西南走向，地势南缓北峭，岛前海面宽阔，风平浪静，岛后群礁嶙峋，惊涛拍岸，景象非常壮观。 
                <w:br/>
                参观《西虹市首富》拍摄地【法国皇家一号*文城城堡】（游览时间约30分钟，无任何红酒推荐！），文成城堡位于烟蓬旅游观光大道旁，由加拿大华侨李文成先生和蓬莱文成建筑装饰有限公司投资6亿人民币兴建的。城堡由欧洲建筑元素巧妙组合而成，以巴洛克风格为主，以洞石为主的建筑材料承载着欧洲建筑和装饰艺术的精髓，体现了贵族气息。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
                <w:br/>
              </w:t>
            </w:r>
          </w:p>
          <w:p>
            <w:pPr>
              <w:pStyle w:val="indent"/>
            </w:pPr>
            <w:r>
              <w:rPr>
                <w:rFonts w:ascii="微软雅黑" w:hAnsi="微软雅黑" w:eastAsia="微软雅黑" w:cs="微软雅黑"/>
                <w:color w:val="000000"/>
                <w:sz w:val="20"/>
                <w:szCs w:val="20"/>
              </w:rPr>
              <w:t xml:space="preserve">
                早餐后，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神仙住所和人间仙境。后游览【八仙文化广场，八仙群雕】（游览时间约30分钟）聆听八仙过海和海
                <w:br/>
                市蜃楼的传奇故事，远观丹崖山、晚入住酒店休息。海渤海分界线。在八仙的组合群雕前，可将中国道教文化，
                <w:br/>
                八仙的灵气带进您的生活，并为您的生活增添一些灵幻、神秘的气息。【戚继光故里】蓬莱是我国民族英雄、抗倭将领戚继光的故乡，从明初洪武年间戚斌（戚继光五世祖）世袭登州卫指挥金事始至今，600多年来，戚氏族人聚居于此，现已成为山东省爱国主义教育基地。 游弋其中，缅怀民族英雄的同时，感受戚府文化，品味明朝那些事。 对园林感兴趣的亲还可转转后花园，有亭台楼阁、小桥流水，甚是清净，慢慢地还能品出些味道来。【蓬莱海水浴场】（游览时间约60分钟）地处蓬莱市海滨旅游区中心地段，距离市区不足千米，位置优越，交通便利，海水浴场北濒大海，与长山列岛遥相呼应，西邻中国古代四大名楼之一、全国重点文物保护单位——蓬莱阁，东毗国家景区——八仙渡海口，南与全国特色文化广场一路之隔，风光秀美，景色迷人。这里也是观赏海上三大奇观—“海市蜃楼”海滋“平流雾”的绝佳场所。行程结束当天，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蓬莱—烟台—南宁
                <w:br/>
              </w:t>
            </w:r>
          </w:p>
          <w:p>
            <w:pPr>
              <w:pStyle w:val="indent"/>
            </w:pPr>
            <w:r>
              <w:rPr>
                <w:rFonts w:ascii="微软雅黑" w:hAnsi="微软雅黑" w:eastAsia="微软雅黑" w:cs="微软雅黑"/>
                <w:color w:val="000000"/>
                <w:sz w:val="20"/>
                <w:szCs w:val="20"/>
              </w:rPr>
              <w:t xml:space="preserve">
                早餐后，自由活动 后乘车赴烟台机场乘预计航班:烟台-南宁ZH9364（15:40-0-20:50 ）返回南宁（航班时间以出团单为准），南宁机场落地散团，结束愉快旅程！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住宿：入住5晚当地商务酒店标准间（不含单房差，酒店不提供三人间，如产生单人拼住或补房差）
                <w:br/>
                参考酒店：
                <w:br/>
                威海御海豪庭或同档次酒店
                <w:br/>
                蓬莱盛唐酒店海景或同档次酒店
                <w:br/>
                用车：正规手续空调旅游车，保证每人一正座；
                <w:br/>
                用餐：全程5早4正,正餐20元/正/人，酒店桌早或者打包早，不吃不退，儿童不占床不含早餐。
                <w:br/>
                导游：地方陪同导游服务，导游服务费225元/人；
                <w:br/>
                机票：南宁/烟台 往返飞机票经济舱（已含机建燃油税）
                <w:br/>
                儿童：2岁-12岁下儿童只含机位+正餐半价餐+车位+导服，不含床位+门票+早餐+小交通，如有其他费用发生现补。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不含5晚酒店单房差1330元/人，因不可抗力因素所引致的额外费用；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2025-08-14T18:16:26+08:00</dcterms:created>
  <dcterms:modified xsi:type="dcterms:W3CDTF">2025-08-14T18:16:26+08:00</dcterms:modified>
</cp:coreProperties>
</file>

<file path=docProps/custom.xml><?xml version="1.0" encoding="utf-8"?>
<Properties xmlns="http://schemas.openxmlformats.org/officeDocument/2006/custom-properties" xmlns:vt="http://schemas.openxmlformats.org/officeDocument/2006/docPropsVTypes"/>
</file>