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06南宁【臻品京津】北京+天津双飞六日游行程单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BJ1748943067A4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指定时间于南宁吴圩国际机场集合，乘航班赴北京大兴/天津滨海（航班时间以出团通知书为准），抵达后由工作人员接站，随后乘车前往酒店，抵达后入住酒店休息。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升旗仪式-天安门广场-毛主席纪念堂-故宫-天坛公园-前门大街
                <w:br/>
              </w:t>
            </w:r>
          </w:p>
          <w:p>
            <w:pPr>
              <w:pStyle w:val="indent"/>
            </w:pPr>
            <w:r>
              <w:rPr>
                <w:rFonts w:ascii="微软雅黑" w:hAnsi="微软雅黑" w:eastAsia="微软雅黑" w:cs="微软雅黑"/>
                <w:color w:val="000000"/>
                <w:sz w:val="20"/>
                <w:szCs w:val="20"/>
              </w:rPr>
              <w:t xml:space="preserve">
                酒店早餐，后乘车赴【天安门广场】（车程约1小时，总游览时间不少于20分钟）圆梦祖国打卡雄伟的，观庄严的【升旗仪式】（参观时间不少于5分钟，因天安门限流，需提前预约，如无法预约上无费用可退亦不做其余补偿），伴随着激昂的国歌，在天安门见证国旗和太阳一起冉冉升起的神圣时刻令人心潮澎湃。外观党和国家及各人民团体举行政治活动的场所——人民大会堂，外观【人民英雄纪念碑】。（在天安门广场指定位置，统一安排摄像服务，每人赠送一张集体照片。）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需提前预约，如因限流无法参观不做赔偿，只可外观。周一闭馆，星期二至星期日：上午8:00—12:00对外开放（以纪念堂告示牌为准）） 
                <w:br/>
                     后前往【故宫博物院】(含大门票，含故宫耳麦+皇城摆渡车，游览时间不少于150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随后乘车赴【天坛公园】（含首道门票，游览时间不少于60分钟），明清两代皇帝每年祭天和祈祷五谷丰收的地方。现保存有祈谷坛、圜丘坛、斋宫、神乐署四组古建筑群，是中国也是世界上现存规模较大、形制较完备的古代祭天建筑群。
                <w:br/>
                     游览【前门大街】（游览时间不少于40分钟）它保留了原汁原味的老北京风情，80 多家中华老字号汇聚于此，古色古香的五牌楼，风格各异的古建筑，构成了一幅独特的古都风情画，当天行程结束后入住酒店休息。 
                <w:br/>
                <w:br/>
                【特别提示】  
                <w:br/>
                1、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恭王府+景山公园】或替换其他景点，产生差价多退少补，敬请谅解！ 若班期遇有周一，届时根据实际情况调整行程游览顺序。敬请谅解！ 
                <w:br/>
                2、毛主席纪念堂每周一或国家接待、内部维修等原因会关闭，属政策性规定（以纪念堂告示牌为准），请谅解。毛主席纪念堂为免费开放景点,团队每日预约限1000张， 如无法参观不做赔偿，只可外观。 ①须凭有效证件免费排队入场，并接受安全检查。②衣着得体、脱帽瞻仰。穿背心、拖鞋者谢绝入内。③严禁携带背包、相机、摄像机、饮料等物品入场。④关闭手机或将手机调至静音。
                <w:br/>
                3、故宫博物院实行实名制携带二代身份证购票，请客人一定要携带身份证件才能入馆，如因客人自身原因未带身份证件造成无法入馆的情况，后果由客人自行承担。
                <w:br/>
                4、因天安门升旗的时间每日不固定，当天出发时间以导游通知为准，敬请谅解（早餐为打包早）。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
                <w:br/>
              </w:t>
            </w:r>
          </w:p>
          <w:p>
            <w:pPr>
              <w:pStyle w:val="indent"/>
            </w:pPr>
            <w:r>
              <w:rPr>
                <w:rFonts w:ascii="微软雅黑" w:hAnsi="微软雅黑" w:eastAsia="微软雅黑" w:cs="微软雅黑"/>
                <w:color w:val="000000"/>
                <w:sz w:val="20"/>
                <w:szCs w:val="20"/>
              </w:rPr>
              <w:t xml:space="preserve">
                酒店早餐，后乘车赴【八达岭长城】（车程约1.5小时，游览时间不少于120分钟），明代长城的精华，是具代表性、保存较好的一段，史称天下九塞之一。如今作为新北京十六景之一，也被联合国评为“世界文化遗产”。登长城、做好汉，一览这条巨龙古老又霸气的雄姿。    
                <w:br/>
                    后乘车赴【奥林匹克公园】（车程约1.5小时，总游览时间不少于60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 2008 年北京奥运会标志性建筑物之一。
                <w:br/>
                特别赠送观看大型红色演艺【追寻】（观赏时间不少于40分钟，如因政策性原因或其他不可抗力因素演出场所临时关闭，无费用可退亦不做其余补偿），重燃一次不忘初心的红色青春，和毛主席扮演者一起奏响时代红歌，并赠送穿军装和主席特型演员握手合影，留下满满的红色记忆！游北京，唱红歌，缅怀红色娘子军，铭记红军长征历史，这不仅仅是一次旅行和文化体验，更是一次对红色精神的追寻与传承。本次红色演绎活动主要内容：
                <w:br/>
                1、观看舞台剧《长征组歌》，华夏觉醒，寻路光明！
                <w:br/>
                2、红歌联唱邀请群众和毛主席扮演者一起台上互动演唱，在宏伟舞台上，重燃不朽岁月！
                <w:br/>
                3、京剧表演《红灯记》《红色娘子军》红歌颂，宛如一条流动的红色文化长河，仿佛贯穿在北京的大街小巷！每一次音符的跳跃，都是对革命先辈无畏精神的深刻缅怀！
                <w:br/>
                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午餐：成人正餐餐标25元/人，儿童含半餐（餐不用则不退亦不做等价交换）     晚餐：成人正餐餐标25元/人，儿童含半餐（餐不用则不退亦不做等价交换）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颐和园-外观清华/北大-博物馆盲盒
                <w:br/>
              </w:t>
            </w:r>
          </w:p>
          <w:p>
            <w:pPr>
              <w:pStyle w:val="indent"/>
            </w:pPr>
            <w:r>
              <w:rPr>
                <w:rFonts w:ascii="微软雅黑" w:hAnsi="微软雅黑" w:eastAsia="微软雅黑" w:cs="微软雅黑"/>
                <w:color w:val="000000"/>
                <w:sz w:val="20"/>
                <w:szCs w:val="20"/>
              </w:rPr>
              <w:t xml:space="preserve">
                酒店早餐，随后乘车赴【颐和园】（车程约1小时，游览时间不少于100分钟），颐和园原是清朝帝王的行宫和花园，又称清漪园，以昆明湖、万寿山为基址，按照江南园林的设计手法建造，是规模庞大、保存较完整的皇家园林，景色优美，还有很多珍贵的文物，被誉为“皇家园林博物馆”。
                <w:br/>
                    后赠送车观【清华大学或北京大学】（不指定学校），感受中国大学的迷人魅力。
                <w:br/>
                    前往【博物馆】（游览时间不少于50分钟，中国人民抗日战争纪念馆/北京航空博物馆/中国人民革命军事博物馆/中国首都博物馆四去一，不接受指定。因景区限流，门票数量有限，如均无法预约上，则替换为其他博物馆或替换为纪晓岚故居，敬请谅解）。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午餐：成人正餐餐标25元/人，儿童含半餐（餐不用则不退亦不做等价交换）     晚餐：成人正餐餐标25元/人，儿童含半餐（餐不用则不退亦不做等价交换）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古文化街-意式风情街-周邓纪念馆-外观天津瓷房子
                <w:br/>
              </w:t>
            </w:r>
          </w:p>
          <w:p>
            <w:pPr>
              <w:pStyle w:val="indent"/>
            </w:pPr>
            <w:r>
              <w:rPr>
                <w:rFonts w:ascii="微软雅黑" w:hAnsi="微软雅黑" w:eastAsia="微软雅黑" w:cs="微软雅黑"/>
                <w:color w:val="000000"/>
                <w:sz w:val="20"/>
                <w:szCs w:val="20"/>
              </w:rPr>
              <w:t xml:space="preserve">
                酒店早餐，后乘车赴天津（车程约2小时），抵达后游览【古文化街】（游览时间不少于30分钟），游览作为津门十景之一，天津古文化街一直坚持“中国味，天津味，文化味，古味”经营特色，是天津老字号店民间手工艺品店的集中地。欣赏民间手工艺术绝活---泥人张、风筝魏、杨柳青年画。
                <w:br/>
                    游览【意大利风情街】（游览时间不少于30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游览【周邓纪念馆】（游览时间不少于40分钟）参观周恩来邓颖超纪念馆(周一闭馆）如遇政策原因不开放时, 只参观外景，不做任何赔偿），后前往网红打卡地—车观【天津瓷房子】，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酒店早餐，后根据航班时间，车送北京大兴/天津滨海国际机场，搭乘航班返回南宁（航班时间以出团通知书为准），抵达南宁机场后自行散团。结束行程。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【用餐】行程所列餐（5早6正）
                <w:br/>
                早餐：酒店含早
                <w:br/>
                正餐：25元/人/餐，十人一桌、八菜一汤餐不用不退
                <w:br/>
                【住宿】5晚住宿（酒店标准2人间）
                <w:br/>
                参考酒店：（以实际入住为准）
                <w:br/>
                北京：格林公寓/园博苑/五洲豪美/北京志强宾馆/北京金康福商务酒店/速8酒店亦庄东区店/尚客优品酒店(北京红领巾公园店)/京晟大酒店/七天/德娜岩酒店/派酒店/宇琛公寓酒店/海友酒店星光影视园店/格林贝壳酒店良乡政府店/七天科创三街店或其他同档次酒店
                <w:br/>
                天津：君利快捷酒店、如家酒店、维景酒店、百利恒快捷酒店、金钟快捷酒店等同档次酒店
                <w:br/>
                【用车】当地空调旅游用车（车辆大小由旅行社根据人数安排，保证每位游客1个正座）
                <w:br/>
                【大交通】南宁/北京大兴或天津滨海往返经济舱含税机票（团队机票一经出票不退不改，如遇政府或航空公司政策性调整燃油税费，税费涨幅差价客人按照实际差价补齐）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3、单间差350元或加床费用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12岁以下儿童仅含往返机票、当地车位、正餐半餐、导服，不含门票不占床不含早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龙脉九号特产综合超市或北京魅力京城特产汇展中心</w:t>
            </w:r>
          </w:p>
        </w:tc>
        <w:tc>
          <w:tcPr/>
          <w:p>
            <w:pPr>
              <w:pStyle w:val="indent"/>
            </w:pPr>
            <w:r>
              <w:rPr>
                <w:rFonts w:ascii="微软雅黑" w:hAnsi="微软雅黑" w:eastAsia="微软雅黑" w:cs="微软雅黑"/>
                <w:color w:val="000000"/>
                <w:sz w:val="20"/>
                <w:szCs w:val="20"/>
              </w:rPr>
              <w:t xml:space="preserve">主营产品：朱砂、精油、旅游纪念品以及北京果脯等小吃；</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天津麻花店</w:t>
            </w:r>
          </w:p>
        </w:tc>
        <w:tc>
          <w:tcPr/>
          <w:p>
            <w:pPr>
              <w:pStyle w:val="indent"/>
            </w:pPr>
            <w:r>
              <w:rPr>
                <w:rFonts w:ascii="微软雅黑" w:hAnsi="微软雅黑" w:eastAsia="微软雅黑" w:cs="微软雅黑"/>
                <w:color w:val="000000"/>
                <w:sz w:val="20"/>
                <w:szCs w:val="20"/>
              </w:rPr>
              <w:t xml:space="preserve">主营产品：麻花、海产品以及天津特产；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恭王府”和“景山公园”】或其他景点。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3、因北京城市改造拆迁很多酒店、消防检查不过关等原因，关闭很多酒店，造成北京酒店供应紧张，有部分团队会安排住在河北与北京交界的燕郊地区、廊坊地区。对此造成的不便，我们深表歉意
                <w:br/>
                <w:br/>
                4、毛主席纪念堂为免费开放景点，如因政策性关闭或预约问题不能参观不作退款和任何赔偿，敬请谅解！
                <w:br/>
                <w:br/>
                5、请携带有效身份证原件, 未满 16 岁小孩请随身携带户口本原件。已满 16 周岁还未办理个人身份证，到户口所在地办理户籍证明，用以办理登机手续。
                <w:br/>
                <w:br/>
                6、敬请各游客认真如实填写意见书。
                <w:br/>
                <w:br/>
                7、部分景区中有设有购物店，玉器、瓷器及各类工艺品销售、餐厅配套有商品部，其为景区、餐厅行为，并非旅行社指定购物店。请注意甄别，谨慎购买。
                <w:br/>
                8、以上行程任何证件以及年龄段均不享受优惠，请知晓！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2025-06-19T02:22:56+08:00</dcterms:created>
  <dcterms:modified xsi:type="dcterms:W3CDTF">2025-06-19T02:22:56+08:00</dcterms:modified>
</cp:coreProperties>
</file>

<file path=docProps/custom.xml><?xml version="1.0" encoding="utf-8"?>
<Properties xmlns="http://schemas.openxmlformats.org/officeDocument/2006/custom-properties" xmlns:vt="http://schemas.openxmlformats.org/officeDocument/2006/docPropsVTypes"/>
</file>